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21B" w:rsidRDefault="00ED521B" w:rsidP="00ED521B"/>
    <w:p w:rsidR="00ED521B" w:rsidRDefault="00ED521B" w:rsidP="00ED521B">
      <w:r>
        <w:t>“Narratives of Change: Cooperation and Partnerships among Communities in the MENA Region”</w:t>
      </w:r>
    </w:p>
    <w:p w:rsidR="00ED521B" w:rsidRDefault="00ED521B" w:rsidP="00ED521B">
      <w:r>
        <w:t>Guidelines for participants’ contributions</w:t>
      </w:r>
    </w:p>
    <w:p w:rsidR="00ED521B" w:rsidRDefault="00ED521B" w:rsidP="00ED521B">
      <w:r>
        <w:t>As a requirement of the conference, each participant shall produce a policy paper addressing one of the themes outlined on pages 2-3:</w:t>
      </w:r>
    </w:p>
    <w:p w:rsidR="00ED521B" w:rsidRDefault="00ED521B" w:rsidP="00ED521B">
      <w:r>
        <w:t xml:space="preserve">1. An abstract of 300-500 words of this policy paper must be sent to the </w:t>
      </w:r>
      <w:proofErr w:type="spellStart"/>
      <w:r>
        <w:t>organising</w:t>
      </w:r>
      <w:proofErr w:type="spellEnd"/>
      <w:r>
        <w:t xml:space="preserve"> committee</w:t>
      </w:r>
    </w:p>
    <w:p w:rsidR="00ED521B" w:rsidRDefault="00ED521B" w:rsidP="00ED521B">
      <w:r>
        <w:t>2. the policy paper must be submitted and presented in the relevant session at the conference.</w:t>
      </w:r>
    </w:p>
    <w:p w:rsidR="00ED521B" w:rsidRDefault="00ED521B" w:rsidP="00ED521B">
      <w:r>
        <w:t xml:space="preserve">Your policy paper </w:t>
      </w:r>
      <w:proofErr w:type="gramStart"/>
      <w:r>
        <w:t>should :</w:t>
      </w:r>
      <w:proofErr w:type="gramEnd"/>
    </w:p>
    <w:p w:rsidR="00ED521B" w:rsidRDefault="00ED521B" w:rsidP="00ED521B">
      <w:r>
        <w:t> Not exceed 4 pages</w:t>
      </w:r>
    </w:p>
    <w:p w:rsidR="00ED521B" w:rsidRDefault="00ED521B" w:rsidP="00ED521B">
      <w:r>
        <w:t> Introduce or argue for relevant scholarly research that is related to one of the themes and one or several of the related guiding questions and present opportunities for future research and discussion.</w:t>
      </w:r>
    </w:p>
    <w:p w:rsidR="00ED521B" w:rsidRDefault="00ED521B" w:rsidP="00ED521B">
      <w:r>
        <w:t> Relate to the same topic as your abstract.</w:t>
      </w:r>
    </w:p>
    <w:p w:rsidR="00ED521B" w:rsidRDefault="00ED521B" w:rsidP="00ED521B">
      <w:r>
        <w:t> Outline an original idea for presentation and discussion among conference participants.</w:t>
      </w:r>
    </w:p>
    <w:p w:rsidR="00ED521B" w:rsidRDefault="00ED521B" w:rsidP="00ED521B">
      <w:r>
        <w:t xml:space="preserve">We strongly recommend the use of infographics in the policy paper (Infographics can be charts, graphs, diagrams, or tables that </w:t>
      </w:r>
      <w:proofErr w:type="spellStart"/>
      <w:r>
        <w:t>visualise</w:t>
      </w:r>
      <w:proofErr w:type="spellEnd"/>
      <w:r>
        <w:t xml:space="preserve"> data and information)</w:t>
      </w:r>
    </w:p>
    <w:p w:rsidR="00ED521B" w:rsidRDefault="00ED521B" w:rsidP="00ED521B">
      <w:r>
        <w:t xml:space="preserve">We strongly encourage you to generate your own ideas and proposals, using your personal research, experiences, education, interests, and creativity as a guide. You will strictly have 10 minutes to present your ideas to the group, so please prepare several “talking points” that would allow you to </w:t>
      </w:r>
      <w:proofErr w:type="spellStart"/>
      <w:r>
        <w:t>summarise</w:t>
      </w:r>
      <w:proofErr w:type="spellEnd"/>
      <w:r>
        <w:t xml:space="preserve"> the core ideas in your statement in a brief oral/PowerPoint presentation.</w:t>
      </w:r>
    </w:p>
    <w:p w:rsidR="00ED521B" w:rsidRDefault="00ED521B" w:rsidP="00ED521B">
      <w:r>
        <w:t>subject to modifications</w:t>
      </w:r>
    </w:p>
    <w:p w:rsidR="00ED521B" w:rsidRDefault="00ED521B" w:rsidP="00ED521B">
      <w:r>
        <w:t>IV. Radicalism and Violent Extremism: identified trends in the Middle East and in Europe</w:t>
      </w:r>
    </w:p>
    <w:p w:rsidR="00ED521B" w:rsidRDefault="00ED521B" w:rsidP="00ED521B">
      <w:r>
        <w:t> How might Daesh change its operative and ideological strategies in view of its territorial losses on the ground? Are we nearing Daesh’s defeat? What is going to happen going forward?</w:t>
      </w:r>
    </w:p>
    <w:p w:rsidR="00ED521B" w:rsidRDefault="00ED521B" w:rsidP="00ED521B">
      <w:r>
        <w:t xml:space="preserve"> How can we better understand the </w:t>
      </w:r>
      <w:proofErr w:type="spellStart"/>
      <w:r>
        <w:t>radicalisation</w:t>
      </w:r>
      <w:proofErr w:type="spellEnd"/>
      <w:r>
        <w:t xml:space="preserve"> phenomena and processes in the Middle East and in Europe, and how can they be prevented?</w:t>
      </w:r>
    </w:p>
    <w:p w:rsidR="00ED521B" w:rsidRDefault="00ED521B" w:rsidP="00ED521B">
      <w:r>
        <w:t> What role can be played by youth in their communities to counter radical beliefs and actively contribute to preventing extremism and promoting tolerance? V. The role of technology in fostering cooperation, communication and tolerance</w:t>
      </w:r>
    </w:p>
    <w:p w:rsidR="00ED521B" w:rsidRDefault="00ED521B" w:rsidP="00ED521B">
      <w:r>
        <w:t> What tools/initiatives currently exist that provide a platform through the virtual/cyber world for fostering cooperation, communication and tolerance?</w:t>
      </w:r>
    </w:p>
    <w:p w:rsidR="006A51A1" w:rsidRDefault="00ED521B" w:rsidP="00ED521B">
      <w:r>
        <w:t> What attracts youth in the startup scene in the Middle East?</w:t>
      </w:r>
    </w:p>
    <w:p w:rsidR="008631FA" w:rsidRDefault="008631FA" w:rsidP="00ED521B"/>
    <w:p w:rsidR="008631FA" w:rsidRDefault="008631FA" w:rsidP="00ED521B"/>
    <w:p w:rsidR="008631FA" w:rsidRDefault="008631FA" w:rsidP="00ED521B">
      <w:r>
        <w:lastRenderedPageBreak/>
        <w:t>My introduction</w:t>
      </w:r>
      <w:bookmarkStart w:id="0" w:name="_GoBack"/>
      <w:bookmarkEnd w:id="0"/>
      <w:r>
        <w:t xml:space="preserve"> was:</w:t>
      </w:r>
    </w:p>
    <w:p w:rsidR="008631FA" w:rsidRDefault="008631FA" w:rsidP="008631FA">
      <w:pPr>
        <w:pStyle w:val="NormalWeb"/>
        <w:spacing w:before="0" w:beforeAutospacing="0" w:after="0" w:afterAutospacing="0"/>
        <w:rPr>
          <w:rFonts w:ascii="Calibri" w:hAnsi="Calibri"/>
          <w:color w:val="000000"/>
        </w:rPr>
      </w:pPr>
      <w:r>
        <w:t>“</w:t>
      </w:r>
      <w:r>
        <w:rPr>
          <w:rFonts w:ascii="Calibri" w:hAnsi="Calibri"/>
          <w:color w:val="000000"/>
        </w:rPr>
        <w:t>Terrorism is a word that has been repeated in recent times, and this word has become a panacea for everyone who hears it. Everyone is struggling with everything he can to escape. It is the nightmare that has turned the light and light in the eyes of some of them into total darkness and turned their lives into an unbearable hell. Terrorism is an old crime in a new dress, a lethal weapon on the neck. Terrorism has many meanings for grave actions.</w:t>
      </w:r>
    </w:p>
    <w:p w:rsidR="008631FA" w:rsidRDefault="008631FA" w:rsidP="008631FA">
      <w:pPr>
        <w:pStyle w:val="NormalWeb"/>
        <w:spacing w:before="0" w:beforeAutospacing="0" w:after="0" w:afterAutospacing="0"/>
        <w:rPr>
          <w:rFonts w:ascii="Calibri" w:hAnsi="Calibri"/>
          <w:color w:val="000000"/>
        </w:rPr>
      </w:pPr>
      <w:r>
        <w:rPr>
          <w:rFonts w:ascii="Calibri" w:hAnsi="Calibri"/>
          <w:color w:val="000000"/>
        </w:rPr>
        <w:t xml:space="preserve">There </w:t>
      </w:r>
      <w:r>
        <w:rPr>
          <w:color w:val="000000"/>
        </w:rPr>
        <w:t xml:space="preserve">are many </w:t>
      </w:r>
      <w:r>
        <w:rPr>
          <w:rFonts w:ascii="Calibri" w:hAnsi="Calibri"/>
          <w:color w:val="000000"/>
        </w:rPr>
        <w:t xml:space="preserve">types of terrorism that is contrary to the Islamic </w:t>
      </w:r>
      <w:proofErr w:type="spellStart"/>
      <w:r>
        <w:rPr>
          <w:rFonts w:ascii="Calibri" w:hAnsi="Calibri"/>
          <w:color w:val="000000"/>
        </w:rPr>
        <w:t>Shari'a</w:t>
      </w:r>
      <w:proofErr w:type="spellEnd"/>
      <w:r>
        <w:rPr>
          <w:rFonts w:ascii="Calibri" w:hAnsi="Calibri"/>
          <w:color w:val="000000"/>
        </w:rPr>
        <w:t xml:space="preserve"> law, all divine religions and all the laws of status, and everyone seeks to eliminate it, and to eradicate this cancer, which has recently spread in the body of the nation.</w:t>
      </w:r>
    </w:p>
    <w:p w:rsidR="008631FA" w:rsidRPr="008631FA" w:rsidRDefault="008631FA" w:rsidP="008631FA">
      <w:pPr>
        <w:pStyle w:val="NormalWeb"/>
        <w:spacing w:before="0" w:beforeAutospacing="0" w:after="0" w:afterAutospacing="0"/>
        <w:rPr>
          <w:rFonts w:ascii="Calibri" w:hAnsi="Calibri"/>
          <w:color w:val="000000"/>
        </w:rPr>
      </w:pPr>
      <w:r>
        <w:rPr>
          <w:rFonts w:ascii="Calibri" w:hAnsi="Calibri"/>
          <w:color w:val="000000"/>
        </w:rPr>
        <w:t>What is terrorism? Who is the terrorist? What causes it? How is it fought and uprooted from its roots? What is the position of the Kingdom of Saudi Arabia on terrorism, violence and extremism taking place at the domestic and international levels? These questions and others that are now in mind will be dealt with in this study. The study will first address the position of Islamic Sharia law from the phenomenon of terrorism practiced by some people who are misguided and how to address this serious phenomenon.</w:t>
      </w:r>
      <w:r>
        <w:rPr>
          <w:rFonts w:ascii="Calibri" w:hAnsi="Calibri"/>
          <w:color w:val="000000"/>
        </w:rPr>
        <w:t>”</w:t>
      </w:r>
    </w:p>
    <w:sectPr w:rsidR="008631FA" w:rsidRPr="0086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1B"/>
    <w:rsid w:val="006A51A1"/>
    <w:rsid w:val="008631FA"/>
    <w:rsid w:val="00ED5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2847"/>
  <w15:chartTrackingRefBased/>
  <w15:docId w15:val="{EC355E6D-4FBF-47AA-9317-E764A5D0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1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841357">
      <w:bodyDiv w:val="1"/>
      <w:marLeft w:val="0"/>
      <w:marRight w:val="0"/>
      <w:marTop w:val="0"/>
      <w:marBottom w:val="0"/>
      <w:divBdr>
        <w:top w:val="none" w:sz="0" w:space="0" w:color="auto"/>
        <w:left w:val="none" w:sz="0" w:space="0" w:color="auto"/>
        <w:bottom w:val="none" w:sz="0" w:space="0" w:color="auto"/>
        <w:right w:val="none" w:sz="0" w:space="0" w:color="auto"/>
      </w:divBdr>
      <w:divsChild>
        <w:div w:id="914634191">
          <w:marLeft w:val="0"/>
          <w:marRight w:val="0"/>
          <w:marTop w:val="0"/>
          <w:marBottom w:val="0"/>
          <w:divBdr>
            <w:top w:val="none" w:sz="0" w:space="0" w:color="auto"/>
            <w:left w:val="none" w:sz="0" w:space="0" w:color="auto"/>
            <w:bottom w:val="none" w:sz="0" w:space="0" w:color="auto"/>
            <w:right w:val="none" w:sz="0" w:space="0" w:color="auto"/>
          </w:divBdr>
          <w:divsChild>
            <w:div w:id="1944343499">
              <w:marLeft w:val="0"/>
              <w:marRight w:val="0"/>
              <w:marTop w:val="0"/>
              <w:marBottom w:val="0"/>
              <w:divBdr>
                <w:top w:val="none" w:sz="0" w:space="0" w:color="auto"/>
                <w:left w:val="none" w:sz="0" w:space="0" w:color="auto"/>
                <w:bottom w:val="none" w:sz="0" w:space="0" w:color="auto"/>
                <w:right w:val="none" w:sz="0" w:space="0" w:color="auto"/>
              </w:divBdr>
              <w:divsChild>
                <w:div w:id="76635696">
                  <w:marLeft w:val="0"/>
                  <w:marRight w:val="0"/>
                  <w:marTop w:val="0"/>
                  <w:marBottom w:val="0"/>
                  <w:divBdr>
                    <w:top w:val="none" w:sz="0" w:space="0" w:color="auto"/>
                    <w:left w:val="none" w:sz="0" w:space="0" w:color="auto"/>
                    <w:bottom w:val="none" w:sz="0" w:space="0" w:color="auto"/>
                    <w:right w:val="none" w:sz="0" w:space="0" w:color="auto"/>
                  </w:divBdr>
                  <w:divsChild>
                    <w:div w:id="20127860">
                      <w:marLeft w:val="0"/>
                      <w:marRight w:val="0"/>
                      <w:marTop w:val="0"/>
                      <w:marBottom w:val="0"/>
                      <w:divBdr>
                        <w:top w:val="none" w:sz="0" w:space="0" w:color="auto"/>
                        <w:left w:val="none" w:sz="0" w:space="0" w:color="auto"/>
                        <w:bottom w:val="none" w:sz="0" w:space="0" w:color="auto"/>
                        <w:right w:val="none" w:sz="0" w:space="0" w:color="auto"/>
                      </w:divBdr>
                      <w:divsChild>
                        <w:div w:id="1303655437">
                          <w:marLeft w:val="0"/>
                          <w:marRight w:val="0"/>
                          <w:marTop w:val="0"/>
                          <w:marBottom w:val="0"/>
                          <w:divBdr>
                            <w:top w:val="none" w:sz="0" w:space="0" w:color="auto"/>
                            <w:left w:val="none" w:sz="0" w:space="0" w:color="auto"/>
                            <w:bottom w:val="none" w:sz="0" w:space="0" w:color="auto"/>
                            <w:right w:val="none" w:sz="0" w:space="0" w:color="auto"/>
                          </w:divBdr>
                          <w:divsChild>
                            <w:div w:id="356974994">
                              <w:marLeft w:val="0"/>
                              <w:marRight w:val="0"/>
                              <w:marTop w:val="0"/>
                              <w:marBottom w:val="0"/>
                              <w:divBdr>
                                <w:top w:val="none" w:sz="0" w:space="0" w:color="auto"/>
                                <w:left w:val="none" w:sz="0" w:space="0" w:color="auto"/>
                                <w:bottom w:val="none" w:sz="0" w:space="0" w:color="auto"/>
                                <w:right w:val="none" w:sz="0" w:space="0" w:color="auto"/>
                              </w:divBdr>
                              <w:divsChild>
                                <w:div w:id="2085102318">
                                  <w:marLeft w:val="0"/>
                                  <w:marRight w:val="0"/>
                                  <w:marTop w:val="0"/>
                                  <w:marBottom w:val="0"/>
                                  <w:divBdr>
                                    <w:top w:val="none" w:sz="0" w:space="0" w:color="auto"/>
                                    <w:left w:val="none" w:sz="0" w:space="0" w:color="auto"/>
                                    <w:bottom w:val="none" w:sz="0" w:space="0" w:color="auto"/>
                                    <w:right w:val="none" w:sz="0" w:space="0" w:color="auto"/>
                                  </w:divBdr>
                                  <w:divsChild>
                                    <w:div w:id="673607411">
                                      <w:marLeft w:val="0"/>
                                      <w:marRight w:val="0"/>
                                      <w:marTop w:val="0"/>
                                      <w:marBottom w:val="0"/>
                                      <w:divBdr>
                                        <w:top w:val="none" w:sz="0" w:space="0" w:color="auto"/>
                                        <w:left w:val="none" w:sz="0" w:space="0" w:color="auto"/>
                                        <w:bottom w:val="none" w:sz="0" w:space="0" w:color="auto"/>
                                        <w:right w:val="none" w:sz="0" w:space="0" w:color="auto"/>
                                      </w:divBdr>
                                      <w:divsChild>
                                        <w:div w:id="454181600">
                                          <w:marLeft w:val="0"/>
                                          <w:marRight w:val="0"/>
                                          <w:marTop w:val="0"/>
                                          <w:marBottom w:val="0"/>
                                          <w:divBdr>
                                            <w:top w:val="none" w:sz="0" w:space="0" w:color="auto"/>
                                            <w:left w:val="none" w:sz="0" w:space="0" w:color="auto"/>
                                            <w:bottom w:val="none" w:sz="0" w:space="0" w:color="auto"/>
                                            <w:right w:val="none" w:sz="0" w:space="0" w:color="auto"/>
                                          </w:divBdr>
                                          <w:divsChild>
                                            <w:div w:id="1597715797">
                                              <w:marLeft w:val="0"/>
                                              <w:marRight w:val="0"/>
                                              <w:marTop w:val="0"/>
                                              <w:marBottom w:val="0"/>
                                              <w:divBdr>
                                                <w:top w:val="none" w:sz="0" w:space="0" w:color="auto"/>
                                                <w:left w:val="none" w:sz="0" w:space="0" w:color="auto"/>
                                                <w:bottom w:val="none" w:sz="0" w:space="0" w:color="auto"/>
                                                <w:right w:val="none" w:sz="0" w:space="0" w:color="auto"/>
                                              </w:divBdr>
                                              <w:divsChild>
                                                <w:div w:id="1859269928">
                                                  <w:marLeft w:val="0"/>
                                                  <w:marRight w:val="0"/>
                                                  <w:marTop w:val="0"/>
                                                  <w:marBottom w:val="0"/>
                                                  <w:divBdr>
                                                    <w:top w:val="none" w:sz="0" w:space="0" w:color="auto"/>
                                                    <w:left w:val="none" w:sz="0" w:space="0" w:color="auto"/>
                                                    <w:bottom w:val="none" w:sz="0" w:space="0" w:color="auto"/>
                                                    <w:right w:val="none" w:sz="0" w:space="0" w:color="auto"/>
                                                  </w:divBdr>
                                                  <w:divsChild>
                                                    <w:div w:id="171772565">
                                                      <w:marLeft w:val="0"/>
                                                      <w:marRight w:val="0"/>
                                                      <w:marTop w:val="0"/>
                                                      <w:marBottom w:val="0"/>
                                                      <w:divBdr>
                                                        <w:top w:val="none" w:sz="0" w:space="0" w:color="auto"/>
                                                        <w:left w:val="none" w:sz="0" w:space="0" w:color="auto"/>
                                                        <w:bottom w:val="none" w:sz="0" w:space="0" w:color="auto"/>
                                                        <w:right w:val="none" w:sz="0" w:space="0" w:color="auto"/>
                                                      </w:divBdr>
                                                      <w:divsChild>
                                                        <w:div w:id="1282569635">
                                                          <w:marLeft w:val="0"/>
                                                          <w:marRight w:val="0"/>
                                                          <w:marTop w:val="0"/>
                                                          <w:marBottom w:val="0"/>
                                                          <w:divBdr>
                                                            <w:top w:val="none" w:sz="0" w:space="0" w:color="auto"/>
                                                            <w:left w:val="none" w:sz="0" w:space="0" w:color="auto"/>
                                                            <w:bottom w:val="none" w:sz="0" w:space="0" w:color="auto"/>
                                                            <w:right w:val="none" w:sz="0" w:space="0" w:color="auto"/>
                                                          </w:divBdr>
                                                          <w:divsChild>
                                                            <w:div w:id="459228654">
                                                              <w:marLeft w:val="0"/>
                                                              <w:marRight w:val="0"/>
                                                              <w:marTop w:val="0"/>
                                                              <w:marBottom w:val="0"/>
                                                              <w:divBdr>
                                                                <w:top w:val="none" w:sz="0" w:space="0" w:color="auto"/>
                                                                <w:left w:val="none" w:sz="0" w:space="0" w:color="auto"/>
                                                                <w:bottom w:val="none" w:sz="0" w:space="0" w:color="auto"/>
                                                                <w:right w:val="none" w:sz="0" w:space="0" w:color="auto"/>
                                                              </w:divBdr>
                                                              <w:divsChild>
                                                                <w:div w:id="352533208">
                                                                  <w:marLeft w:val="0"/>
                                                                  <w:marRight w:val="0"/>
                                                                  <w:marTop w:val="0"/>
                                                                  <w:marBottom w:val="0"/>
                                                                  <w:divBdr>
                                                                    <w:top w:val="none" w:sz="0" w:space="0" w:color="auto"/>
                                                                    <w:left w:val="none" w:sz="0" w:space="0" w:color="auto"/>
                                                                    <w:bottom w:val="none" w:sz="0" w:space="0" w:color="auto"/>
                                                                    <w:right w:val="none" w:sz="0" w:space="0" w:color="auto"/>
                                                                  </w:divBdr>
                                                                  <w:divsChild>
                                                                    <w:div w:id="1745571015">
                                                                      <w:marLeft w:val="405"/>
                                                                      <w:marRight w:val="0"/>
                                                                      <w:marTop w:val="0"/>
                                                                      <w:marBottom w:val="0"/>
                                                                      <w:divBdr>
                                                                        <w:top w:val="none" w:sz="0" w:space="0" w:color="auto"/>
                                                                        <w:left w:val="none" w:sz="0" w:space="0" w:color="auto"/>
                                                                        <w:bottom w:val="none" w:sz="0" w:space="0" w:color="auto"/>
                                                                        <w:right w:val="none" w:sz="0" w:space="0" w:color="auto"/>
                                                                      </w:divBdr>
                                                                      <w:divsChild>
                                                                        <w:div w:id="412894776">
                                                                          <w:marLeft w:val="0"/>
                                                                          <w:marRight w:val="0"/>
                                                                          <w:marTop w:val="0"/>
                                                                          <w:marBottom w:val="0"/>
                                                                          <w:divBdr>
                                                                            <w:top w:val="none" w:sz="0" w:space="0" w:color="auto"/>
                                                                            <w:left w:val="none" w:sz="0" w:space="0" w:color="auto"/>
                                                                            <w:bottom w:val="none" w:sz="0" w:space="0" w:color="auto"/>
                                                                            <w:right w:val="none" w:sz="0" w:space="0" w:color="auto"/>
                                                                          </w:divBdr>
                                                                          <w:divsChild>
                                                                            <w:div w:id="1327394831">
                                                                              <w:marLeft w:val="0"/>
                                                                              <w:marRight w:val="0"/>
                                                                              <w:marTop w:val="0"/>
                                                                              <w:marBottom w:val="0"/>
                                                                              <w:divBdr>
                                                                                <w:top w:val="none" w:sz="0" w:space="0" w:color="auto"/>
                                                                                <w:left w:val="none" w:sz="0" w:space="0" w:color="auto"/>
                                                                                <w:bottom w:val="none" w:sz="0" w:space="0" w:color="auto"/>
                                                                                <w:right w:val="none" w:sz="0" w:space="0" w:color="auto"/>
                                                                              </w:divBdr>
                                                                              <w:divsChild>
                                                                                <w:div w:id="244415025">
                                                                                  <w:marLeft w:val="0"/>
                                                                                  <w:marRight w:val="0"/>
                                                                                  <w:marTop w:val="60"/>
                                                                                  <w:marBottom w:val="0"/>
                                                                                  <w:divBdr>
                                                                                    <w:top w:val="none" w:sz="0" w:space="0" w:color="auto"/>
                                                                                    <w:left w:val="none" w:sz="0" w:space="0" w:color="auto"/>
                                                                                    <w:bottom w:val="none" w:sz="0" w:space="0" w:color="auto"/>
                                                                                    <w:right w:val="none" w:sz="0" w:space="0" w:color="auto"/>
                                                                                  </w:divBdr>
                                                                                  <w:divsChild>
                                                                                    <w:div w:id="1039819470">
                                                                                      <w:marLeft w:val="0"/>
                                                                                      <w:marRight w:val="0"/>
                                                                                      <w:marTop w:val="0"/>
                                                                                      <w:marBottom w:val="0"/>
                                                                                      <w:divBdr>
                                                                                        <w:top w:val="none" w:sz="0" w:space="0" w:color="auto"/>
                                                                                        <w:left w:val="none" w:sz="0" w:space="0" w:color="auto"/>
                                                                                        <w:bottom w:val="none" w:sz="0" w:space="0" w:color="auto"/>
                                                                                        <w:right w:val="none" w:sz="0" w:space="0" w:color="auto"/>
                                                                                      </w:divBdr>
                                                                                      <w:divsChild>
                                                                                        <w:div w:id="1749500751">
                                                                                          <w:marLeft w:val="0"/>
                                                                                          <w:marRight w:val="0"/>
                                                                                          <w:marTop w:val="0"/>
                                                                                          <w:marBottom w:val="0"/>
                                                                                          <w:divBdr>
                                                                                            <w:top w:val="none" w:sz="0" w:space="0" w:color="auto"/>
                                                                                            <w:left w:val="none" w:sz="0" w:space="0" w:color="auto"/>
                                                                                            <w:bottom w:val="none" w:sz="0" w:space="0" w:color="auto"/>
                                                                                            <w:right w:val="none" w:sz="0" w:space="0" w:color="auto"/>
                                                                                          </w:divBdr>
                                                                                          <w:divsChild>
                                                                                            <w:div w:id="1837110082">
                                                                                              <w:marLeft w:val="0"/>
                                                                                              <w:marRight w:val="0"/>
                                                                                              <w:marTop w:val="0"/>
                                                                                              <w:marBottom w:val="0"/>
                                                                                              <w:divBdr>
                                                                                                <w:top w:val="none" w:sz="0" w:space="0" w:color="auto"/>
                                                                                                <w:left w:val="none" w:sz="0" w:space="0" w:color="auto"/>
                                                                                                <w:bottom w:val="none" w:sz="0" w:space="0" w:color="auto"/>
                                                                                                <w:right w:val="none" w:sz="0" w:space="0" w:color="auto"/>
                                                                                              </w:divBdr>
                                                                                              <w:divsChild>
                                                                                                <w:div w:id="908225690">
                                                                                                  <w:marLeft w:val="0"/>
                                                                                                  <w:marRight w:val="0"/>
                                                                                                  <w:marTop w:val="0"/>
                                                                                                  <w:marBottom w:val="0"/>
                                                                                                  <w:divBdr>
                                                                                                    <w:top w:val="none" w:sz="0" w:space="0" w:color="auto"/>
                                                                                                    <w:left w:val="none" w:sz="0" w:space="0" w:color="auto"/>
                                                                                                    <w:bottom w:val="none" w:sz="0" w:space="0" w:color="auto"/>
                                                                                                    <w:right w:val="none" w:sz="0" w:space="0" w:color="auto"/>
                                                                                                  </w:divBdr>
                                                                                                  <w:divsChild>
                                                                                                    <w:div w:id="562300179">
                                                                                                      <w:marLeft w:val="0"/>
                                                                                                      <w:marRight w:val="0"/>
                                                                                                      <w:marTop w:val="0"/>
                                                                                                      <w:marBottom w:val="0"/>
                                                                                                      <w:divBdr>
                                                                                                        <w:top w:val="none" w:sz="0" w:space="0" w:color="auto"/>
                                                                                                        <w:left w:val="none" w:sz="0" w:space="0" w:color="auto"/>
                                                                                                        <w:bottom w:val="none" w:sz="0" w:space="0" w:color="auto"/>
                                                                                                        <w:right w:val="none" w:sz="0" w:space="0" w:color="auto"/>
                                                                                                      </w:divBdr>
                                                                                                      <w:divsChild>
                                                                                                        <w:div w:id="1336879781">
                                                                                                          <w:marLeft w:val="0"/>
                                                                                                          <w:marRight w:val="0"/>
                                                                                                          <w:marTop w:val="0"/>
                                                                                                          <w:marBottom w:val="0"/>
                                                                                                          <w:divBdr>
                                                                                                            <w:top w:val="none" w:sz="0" w:space="0" w:color="auto"/>
                                                                                                            <w:left w:val="none" w:sz="0" w:space="0" w:color="auto"/>
                                                                                                            <w:bottom w:val="none" w:sz="0" w:space="0" w:color="auto"/>
                                                                                                            <w:right w:val="none" w:sz="0" w:space="0" w:color="auto"/>
                                                                                                          </w:divBdr>
                                                                                                          <w:divsChild>
                                                                                                            <w:div w:id="1152259986">
                                                                                                              <w:marLeft w:val="0"/>
                                                                                                              <w:marRight w:val="0"/>
                                                                                                              <w:marTop w:val="0"/>
                                                                                                              <w:marBottom w:val="0"/>
                                                                                                              <w:divBdr>
                                                                                                                <w:top w:val="none" w:sz="0" w:space="0" w:color="auto"/>
                                                                                                                <w:left w:val="none" w:sz="0" w:space="0" w:color="auto"/>
                                                                                                                <w:bottom w:val="none" w:sz="0" w:space="0" w:color="auto"/>
                                                                                                                <w:right w:val="none" w:sz="0" w:space="0" w:color="auto"/>
                                                                                                              </w:divBdr>
                                                                                                              <w:divsChild>
                                                                                                                <w:div w:id="346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Al Houti</dc:creator>
  <cp:keywords/>
  <dc:description/>
  <cp:lastModifiedBy>Maram Al Houti</cp:lastModifiedBy>
  <cp:revision>3</cp:revision>
  <dcterms:created xsi:type="dcterms:W3CDTF">2017-10-28T12:13:00Z</dcterms:created>
  <dcterms:modified xsi:type="dcterms:W3CDTF">2017-10-28T12:16:00Z</dcterms:modified>
</cp:coreProperties>
</file>